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4EE2" w14:textId="71EF5F99" w:rsidR="00E45B98" w:rsidRDefault="00E45B98" w:rsidP="007E4C49">
      <w:pPr>
        <w:pStyle w:val="font8"/>
        <w:jc w:val="both"/>
        <w:rPr>
          <w:rFonts w:ascii="Helvetica" w:hAnsi="Helvetica"/>
          <w:b/>
          <w:bCs/>
          <w:i/>
          <w:iCs/>
          <w:sz w:val="29"/>
          <w:szCs w:val="29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29"/>
          <w:szCs w:val="29"/>
        </w:rPr>
        <w:t xml:space="preserve"> Week Report 1, Step 1 </w:t>
      </w:r>
      <w:r w:rsidR="00E40EE2">
        <w:rPr>
          <w:rFonts w:ascii="Helvetica" w:hAnsi="Helvetica"/>
          <w:b/>
          <w:bCs/>
          <w:i/>
          <w:iCs/>
          <w:sz w:val="29"/>
          <w:szCs w:val="29"/>
        </w:rPr>
        <w:t>- Egypt</w:t>
      </w:r>
    </w:p>
    <w:p w14:paraId="4D091983" w14:textId="771D822D" w:rsidR="00E45B98" w:rsidRDefault="00E45B98" w:rsidP="007E4C49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 xml:space="preserve">a. In our country </w:t>
      </w:r>
      <w:r w:rsidR="00E40EE2">
        <w:rPr>
          <w:rStyle w:val="color14"/>
          <w:rFonts w:ascii="Helvetica" w:hAnsi="Helvetica"/>
          <w:sz w:val="27"/>
          <w:szCs w:val="27"/>
        </w:rPr>
        <w:t>Egypt</w:t>
      </w:r>
      <w:r>
        <w:rPr>
          <w:rStyle w:val="color14"/>
          <w:rFonts w:ascii="Helvetica" w:hAnsi="Helvetica"/>
          <w:sz w:val="27"/>
          <w:szCs w:val="27"/>
        </w:rPr>
        <w:t xml:space="preserve">, there are many </w:t>
      </w:r>
      <w:r w:rsidR="00E40EE2">
        <w:rPr>
          <w:rStyle w:val="color14"/>
          <w:rFonts w:ascii="Helvetica" w:hAnsi="Helvetica"/>
          <w:sz w:val="27"/>
          <w:szCs w:val="27"/>
        </w:rPr>
        <w:t>problems concerning cleanness , health and pollution. W</w:t>
      </w:r>
      <w:r>
        <w:rPr>
          <w:rStyle w:val="color14"/>
          <w:rFonts w:ascii="Helvetica" w:hAnsi="Helvetica"/>
          <w:sz w:val="27"/>
          <w:szCs w:val="27"/>
        </w:rPr>
        <w:t xml:space="preserve">e experience </w:t>
      </w:r>
      <w:r w:rsidR="00E40EE2">
        <w:rPr>
          <w:rStyle w:val="color14"/>
          <w:rFonts w:ascii="Helvetica" w:hAnsi="Helvetica"/>
          <w:sz w:val="27"/>
          <w:szCs w:val="27"/>
        </w:rPr>
        <w:t>that by looking around inside / outside our school , streets and houses. There are no recycling and wasting water and electricity</w:t>
      </w:r>
      <w:r>
        <w:rPr>
          <w:rStyle w:val="color14"/>
          <w:rFonts w:ascii="Helvetica" w:hAnsi="Helvetica"/>
          <w:sz w:val="27"/>
          <w:szCs w:val="27"/>
        </w:rPr>
        <w:t>.</w:t>
      </w:r>
      <w:r w:rsidR="00E40EE2">
        <w:rPr>
          <w:rStyle w:val="color14"/>
          <w:rFonts w:ascii="Helvetica" w:hAnsi="Helvetica"/>
          <w:sz w:val="27"/>
          <w:szCs w:val="27"/>
        </w:rPr>
        <w:t xml:space="preserve"> Our families also waste food by putting a big amount of food in plates .</w:t>
      </w:r>
      <w:r>
        <w:rPr>
          <w:rStyle w:val="color14"/>
          <w:rFonts w:ascii="Helvetica" w:hAnsi="Helvetica"/>
          <w:sz w:val="27"/>
          <w:szCs w:val="27"/>
        </w:rPr>
        <w:t xml:space="preserve"> We really feel that it is crucial to do anything we can address this PROBLEM to make this come true.</w:t>
      </w:r>
    </w:p>
    <w:p w14:paraId="71249CB7" w14:textId="47B6B048" w:rsidR="00E45B98" w:rsidRDefault="00E45B98" w:rsidP="007E4C49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 xml:space="preserve">b. We wanted to offer optimism, happiness and hope to </w:t>
      </w:r>
      <w:r w:rsidR="00E40EE2">
        <w:rPr>
          <w:rStyle w:val="color14"/>
          <w:rFonts w:ascii="Helvetica" w:hAnsi="Helvetica"/>
          <w:sz w:val="27"/>
          <w:szCs w:val="27"/>
        </w:rPr>
        <w:t>solve this problem</w:t>
      </w:r>
      <w:r>
        <w:rPr>
          <w:rStyle w:val="color14"/>
          <w:rFonts w:ascii="Helvetica" w:hAnsi="Helvetica"/>
          <w:sz w:val="27"/>
          <w:szCs w:val="27"/>
        </w:rPr>
        <w:t xml:space="preserve"> </w:t>
      </w:r>
      <w:r w:rsidR="00ED11F8">
        <w:rPr>
          <w:rStyle w:val="color14"/>
          <w:rFonts w:ascii="Helvetica" w:hAnsi="Helvetica"/>
          <w:sz w:val="27"/>
          <w:szCs w:val="27"/>
        </w:rPr>
        <w:t>by supporting at the same time the</w:t>
      </w:r>
      <w:r w:rsidR="00537AD6">
        <w:rPr>
          <w:rStyle w:val="color14"/>
          <w:rFonts w:ascii="Helvetica" w:hAnsi="Helvetica"/>
          <w:sz w:val="27"/>
          <w:szCs w:val="27"/>
        </w:rPr>
        <w:t xml:space="preserve"> </w:t>
      </w:r>
      <w:r w:rsidR="005118D7">
        <w:rPr>
          <w:rStyle w:val="color14"/>
          <w:rFonts w:ascii="Helvetica" w:hAnsi="Helvetica"/>
          <w:sz w:val="27"/>
          <w:szCs w:val="27"/>
        </w:rPr>
        <w:t xml:space="preserve">Sustainable Development Goal </w:t>
      </w:r>
      <w:r w:rsidR="00E40EE2">
        <w:rPr>
          <w:rStyle w:val="color14"/>
          <w:rFonts w:ascii="Helvetica" w:hAnsi="Helvetica"/>
          <w:sz w:val="27"/>
          <w:szCs w:val="27"/>
        </w:rPr>
        <w:t>1</w:t>
      </w:r>
      <w:r w:rsidR="005118D7">
        <w:rPr>
          <w:rStyle w:val="color14"/>
          <w:rFonts w:ascii="Helvetica" w:hAnsi="Helvetica"/>
          <w:sz w:val="27"/>
          <w:szCs w:val="27"/>
        </w:rPr>
        <w:t xml:space="preserve"> – </w:t>
      </w:r>
      <w:r w:rsidR="00E40EE2">
        <w:rPr>
          <w:rStyle w:val="color14"/>
          <w:rFonts w:ascii="Helvetica" w:hAnsi="Helvetica"/>
          <w:sz w:val="27"/>
          <w:szCs w:val="27"/>
        </w:rPr>
        <w:t xml:space="preserve">No Poverty </w:t>
      </w:r>
      <w:r w:rsidR="005118D7">
        <w:rPr>
          <w:rStyle w:val="color14"/>
          <w:rFonts w:ascii="Helvetica" w:hAnsi="Helvetica"/>
          <w:sz w:val="27"/>
          <w:szCs w:val="27"/>
        </w:rPr>
        <w:t xml:space="preserve">, SDG </w:t>
      </w:r>
      <w:r w:rsidR="00E40EE2">
        <w:rPr>
          <w:rStyle w:val="color14"/>
          <w:rFonts w:ascii="Helvetica" w:hAnsi="Helvetica"/>
          <w:sz w:val="27"/>
          <w:szCs w:val="27"/>
        </w:rPr>
        <w:t>2</w:t>
      </w:r>
      <w:r w:rsidR="005118D7">
        <w:rPr>
          <w:rStyle w:val="color14"/>
          <w:rFonts w:ascii="Helvetica" w:hAnsi="Helvetica"/>
          <w:sz w:val="27"/>
          <w:szCs w:val="27"/>
        </w:rPr>
        <w:t xml:space="preserve"> – </w:t>
      </w:r>
      <w:r w:rsidR="00E40EE2">
        <w:rPr>
          <w:rStyle w:val="color14"/>
          <w:rFonts w:ascii="Helvetica" w:hAnsi="Helvetica"/>
          <w:sz w:val="27"/>
          <w:szCs w:val="27"/>
        </w:rPr>
        <w:t>Zero Hunger</w:t>
      </w:r>
      <w:r w:rsidR="005118D7">
        <w:rPr>
          <w:rStyle w:val="color14"/>
          <w:rFonts w:ascii="Helvetica" w:hAnsi="Helvetica"/>
          <w:sz w:val="27"/>
          <w:szCs w:val="27"/>
        </w:rPr>
        <w:t xml:space="preserve"> and SDG </w:t>
      </w:r>
      <w:r w:rsidR="00E40EE2">
        <w:rPr>
          <w:rStyle w:val="color14"/>
          <w:rFonts w:ascii="Helvetica" w:hAnsi="Helvetica"/>
          <w:sz w:val="27"/>
          <w:szCs w:val="27"/>
        </w:rPr>
        <w:t>15</w:t>
      </w:r>
      <w:r w:rsidR="008E5F3B">
        <w:rPr>
          <w:rStyle w:val="color14"/>
          <w:rFonts w:ascii="Helvetica" w:hAnsi="Helvetica"/>
          <w:sz w:val="27"/>
          <w:szCs w:val="27"/>
        </w:rPr>
        <w:t xml:space="preserve"> – </w:t>
      </w:r>
      <w:r w:rsidR="00E40EE2">
        <w:rPr>
          <w:rStyle w:val="color14"/>
          <w:rFonts w:ascii="Helvetica" w:hAnsi="Helvetica"/>
          <w:sz w:val="27"/>
          <w:szCs w:val="27"/>
        </w:rPr>
        <w:t xml:space="preserve">Life on Land </w:t>
      </w:r>
      <w:r w:rsidR="008E5F3B">
        <w:rPr>
          <w:rStyle w:val="color14"/>
          <w:rFonts w:ascii="Helvetica" w:hAnsi="Helvetica"/>
          <w:sz w:val="27"/>
          <w:szCs w:val="27"/>
        </w:rPr>
        <w:t>.</w:t>
      </w:r>
      <w:r w:rsidR="005118D7">
        <w:rPr>
          <w:rStyle w:val="color14"/>
          <w:rFonts w:ascii="Helvetica" w:hAnsi="Helvetica"/>
          <w:sz w:val="27"/>
          <w:szCs w:val="27"/>
        </w:rPr>
        <w:t xml:space="preserve"> </w:t>
      </w:r>
      <w:r>
        <w:rPr>
          <w:rStyle w:val="color14"/>
          <w:rFonts w:ascii="Helvetica" w:hAnsi="Helvetica"/>
          <w:sz w:val="27"/>
          <w:szCs w:val="27"/>
        </w:rPr>
        <w:t xml:space="preserve">The IDEA was to work towards supporting </w:t>
      </w:r>
      <w:r w:rsidR="00A6783C">
        <w:rPr>
          <w:rStyle w:val="color14"/>
          <w:rFonts w:ascii="Helvetica" w:hAnsi="Helvetica"/>
          <w:sz w:val="27"/>
          <w:szCs w:val="27"/>
        </w:rPr>
        <w:t>Cleanness</w:t>
      </w:r>
      <w:r>
        <w:rPr>
          <w:rStyle w:val="color14"/>
          <w:rFonts w:ascii="Helvetica" w:hAnsi="Helvetica"/>
          <w:sz w:val="27"/>
          <w:szCs w:val="27"/>
        </w:rPr>
        <w:t xml:space="preserve"> by creating an event with this goal. Our support towards the SOLUTION is described in the following Steps:</w:t>
      </w:r>
    </w:p>
    <w:p w14:paraId="249D086D" w14:textId="09704EB4" w:rsidR="00E45B98" w:rsidRDefault="00E45B98" w:rsidP="007E4C49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>  </w:t>
      </w:r>
      <w:r>
        <w:rPr>
          <w:rStyle w:val="color14"/>
          <w:rFonts w:ascii="Helvetica" w:hAnsi="Helvetica"/>
          <w:sz w:val="27"/>
          <w:szCs w:val="27"/>
          <w:u w:val="single"/>
        </w:rPr>
        <w:t>Step 1</w:t>
      </w:r>
      <w:r>
        <w:rPr>
          <w:rStyle w:val="color14"/>
          <w:rFonts w:ascii="Helvetica" w:hAnsi="Helvetica"/>
          <w:sz w:val="27"/>
          <w:szCs w:val="27"/>
        </w:rPr>
        <w:t xml:space="preserve">. We </w:t>
      </w:r>
      <w:r w:rsidR="00A6783C">
        <w:rPr>
          <w:rStyle w:val="color14"/>
          <w:rFonts w:ascii="Helvetica" w:hAnsi="Helvetica"/>
          <w:sz w:val="27"/>
          <w:szCs w:val="27"/>
        </w:rPr>
        <w:t>went to the school garden .</w:t>
      </w:r>
    </w:p>
    <w:p w14:paraId="3758FF76" w14:textId="5258B703" w:rsidR="00E45B98" w:rsidRDefault="00E45B98" w:rsidP="007E4C49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 xml:space="preserve">  </w:t>
      </w:r>
      <w:r>
        <w:rPr>
          <w:rStyle w:val="color14"/>
          <w:rFonts w:ascii="Helvetica" w:hAnsi="Helvetica"/>
          <w:sz w:val="27"/>
          <w:szCs w:val="27"/>
          <w:u w:val="single"/>
        </w:rPr>
        <w:t>Step 2.</w:t>
      </w:r>
      <w:r>
        <w:rPr>
          <w:rStyle w:val="color14"/>
          <w:rFonts w:ascii="Helvetica" w:hAnsi="Helvetica"/>
          <w:sz w:val="27"/>
          <w:szCs w:val="27"/>
        </w:rPr>
        <w:t xml:space="preserve"> We </w:t>
      </w:r>
      <w:r w:rsidR="00A6783C">
        <w:rPr>
          <w:rStyle w:val="color14"/>
          <w:rFonts w:ascii="Helvetica" w:hAnsi="Helvetica"/>
          <w:sz w:val="27"/>
          <w:szCs w:val="27"/>
        </w:rPr>
        <w:t>began to plant , keep it clean , make new rubbish bins to recycle</w:t>
      </w:r>
    </w:p>
    <w:p w14:paraId="6C4D1EBE" w14:textId="14C816CC" w:rsidR="00E45B98" w:rsidRDefault="00E45B98" w:rsidP="00E3245A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 xml:space="preserve">  </w:t>
      </w:r>
      <w:r>
        <w:rPr>
          <w:rStyle w:val="color14"/>
          <w:rFonts w:ascii="Helvetica" w:hAnsi="Helvetica"/>
          <w:sz w:val="27"/>
          <w:szCs w:val="27"/>
          <w:u w:val="single"/>
        </w:rPr>
        <w:t>Step 3</w:t>
      </w:r>
      <w:r>
        <w:rPr>
          <w:rStyle w:val="color14"/>
          <w:rFonts w:ascii="Helvetica" w:hAnsi="Helvetica"/>
          <w:sz w:val="27"/>
          <w:szCs w:val="27"/>
        </w:rPr>
        <w:t>. W</w:t>
      </w:r>
      <w:r w:rsidR="00E3245A">
        <w:rPr>
          <w:rStyle w:val="color14"/>
          <w:rFonts w:ascii="Helvetica" w:hAnsi="Helvetica"/>
          <w:sz w:val="27"/>
          <w:szCs w:val="27"/>
        </w:rPr>
        <w:t xml:space="preserve">e also tried to solve many coming problems by listening to elderly to benefit from their experience and habits concerning food . </w:t>
      </w:r>
    </w:p>
    <w:p w14:paraId="7725EFF9" w14:textId="58F228DA" w:rsidR="00E45B98" w:rsidRDefault="00E45B98" w:rsidP="00E3245A">
      <w:pPr>
        <w:pStyle w:val="font8"/>
        <w:jc w:val="both"/>
        <w:rPr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>   </w:t>
      </w:r>
    </w:p>
    <w:p w14:paraId="05742AEE" w14:textId="6ACA8938" w:rsidR="00E45B98" w:rsidRDefault="00E45B98" w:rsidP="00926135">
      <w:pPr>
        <w:pStyle w:val="font8"/>
        <w:jc w:val="both"/>
        <w:rPr>
          <w:rStyle w:val="color14"/>
          <w:rFonts w:ascii="Helvetica" w:hAnsi="Helvetica"/>
          <w:sz w:val="27"/>
          <w:szCs w:val="27"/>
        </w:rPr>
      </w:pPr>
      <w:r>
        <w:rPr>
          <w:rStyle w:val="color14"/>
          <w:rFonts w:ascii="Helvetica" w:hAnsi="Helvetica"/>
          <w:sz w:val="27"/>
          <w:szCs w:val="27"/>
        </w:rPr>
        <w:t xml:space="preserve">DIFFICULTIES: It was difficult to </w:t>
      </w:r>
      <w:r w:rsidR="00E3245A">
        <w:rPr>
          <w:rStyle w:val="color14"/>
          <w:rFonts w:ascii="Helvetica" w:hAnsi="Helvetica"/>
          <w:sz w:val="27"/>
          <w:szCs w:val="27"/>
        </w:rPr>
        <w:t>convince students that they can change the world together</w:t>
      </w:r>
      <w:r w:rsidR="00926135">
        <w:rPr>
          <w:rStyle w:val="color14"/>
          <w:rFonts w:ascii="Helvetica" w:hAnsi="Helvetica"/>
          <w:sz w:val="27"/>
          <w:szCs w:val="27"/>
        </w:rPr>
        <w:t xml:space="preserve"> and that they </w:t>
      </w:r>
      <w:r w:rsidR="00926135" w:rsidRPr="00926135">
        <w:rPr>
          <w:rStyle w:val="color14"/>
          <w:rFonts w:ascii="Helvetica" w:hAnsi="Helvetica"/>
          <w:sz w:val="27"/>
          <w:szCs w:val="27"/>
        </w:rPr>
        <w:t>can do meaningful deeds and make a positive impact on other people</w:t>
      </w:r>
      <w:r w:rsidR="00926135">
        <w:rPr>
          <w:rStyle w:val="color14"/>
        </w:rPr>
        <w:t xml:space="preserve"> .</w:t>
      </w:r>
      <w:r w:rsidR="00926135" w:rsidRPr="0092613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926135" w:rsidRPr="00926135">
        <w:rPr>
          <w:rStyle w:val="color14"/>
          <w:rFonts w:ascii="Helvetica" w:hAnsi="Helvetica"/>
          <w:sz w:val="27"/>
          <w:szCs w:val="27"/>
        </w:rPr>
        <w:t>change can start with one person. Change can start with you, right here, right now</w:t>
      </w:r>
      <w:r>
        <w:rPr>
          <w:rStyle w:val="color14"/>
          <w:rFonts w:ascii="Helvetica" w:hAnsi="Helvetica"/>
          <w:sz w:val="27"/>
          <w:szCs w:val="27"/>
        </w:rPr>
        <w:t>. </w:t>
      </w:r>
    </w:p>
    <w:p w14:paraId="76FF225A" w14:textId="77777777" w:rsidR="00E14533" w:rsidRDefault="00E14533" w:rsidP="00926135">
      <w:pPr>
        <w:pStyle w:val="font8"/>
        <w:jc w:val="both"/>
        <w:rPr>
          <w:sz w:val="27"/>
          <w:szCs w:val="27"/>
        </w:rPr>
      </w:pPr>
    </w:p>
    <w:p w14:paraId="549FAF85" w14:textId="77777777" w:rsidR="00E45B98" w:rsidRDefault="00E45B98" w:rsidP="007E4C49">
      <w:pPr>
        <w:pStyle w:val="font8"/>
        <w:jc w:val="both"/>
        <w:rPr>
          <w:sz w:val="35"/>
          <w:szCs w:val="35"/>
        </w:rPr>
      </w:pPr>
      <w:r>
        <w:rPr>
          <w:rFonts w:ascii="Helvetica" w:hAnsi="Helvetica"/>
          <w:color w:val="4682B4"/>
          <w:sz w:val="35"/>
          <w:szCs w:val="35"/>
        </w:rPr>
        <w:t>  </w:t>
      </w:r>
    </w:p>
    <w:p w14:paraId="0D1D70F7" w14:textId="77777777" w:rsidR="00CB1C4D" w:rsidRDefault="008C770E" w:rsidP="007E4C49">
      <w:pPr>
        <w:jc w:val="both"/>
      </w:pPr>
    </w:p>
    <w:sectPr w:rsidR="00CB1C4D" w:rsidSect="009815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98"/>
    <w:rsid w:val="00276D86"/>
    <w:rsid w:val="005118D7"/>
    <w:rsid w:val="00537AD6"/>
    <w:rsid w:val="005E1929"/>
    <w:rsid w:val="006859B4"/>
    <w:rsid w:val="007E4C49"/>
    <w:rsid w:val="008623E9"/>
    <w:rsid w:val="008C770E"/>
    <w:rsid w:val="008E5F3B"/>
    <w:rsid w:val="008F25FF"/>
    <w:rsid w:val="00926135"/>
    <w:rsid w:val="009815D1"/>
    <w:rsid w:val="00A6783C"/>
    <w:rsid w:val="00AA4ED0"/>
    <w:rsid w:val="00BF0071"/>
    <w:rsid w:val="00CC3AFC"/>
    <w:rsid w:val="00E14533"/>
    <w:rsid w:val="00E3245A"/>
    <w:rsid w:val="00E40EE2"/>
    <w:rsid w:val="00E45B98"/>
    <w:rsid w:val="00ED11F8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45B9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4">
    <w:name w:val="color_14"/>
    <w:basedOn w:val="a0"/>
    <w:rsid w:val="00E4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garyfallia sapounadeli</cp:lastModifiedBy>
  <cp:revision>2</cp:revision>
  <dcterms:created xsi:type="dcterms:W3CDTF">2018-01-30T00:05:00Z</dcterms:created>
  <dcterms:modified xsi:type="dcterms:W3CDTF">2018-01-30T00:05:00Z</dcterms:modified>
</cp:coreProperties>
</file>